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38" w:rsidRPr="00593F38" w:rsidRDefault="00593F38" w:rsidP="00593F38">
      <w:r w:rsidRPr="00593F38">
        <w:t>Dear Councillor _____</w:t>
      </w:r>
    </w:p>
    <w:p w:rsidR="00593F38" w:rsidRPr="00593F38" w:rsidRDefault="00593F38" w:rsidP="00593F38">
      <w:r w:rsidRPr="00593F38">
        <w:t>I am contacting you on behalf of _____ within your ward. Our business is located at ___</w:t>
      </w:r>
      <w:proofErr w:type="gramStart"/>
      <w:r w:rsidRPr="00593F38">
        <w:t>_ ,</w:t>
      </w:r>
      <w:proofErr w:type="gramEnd"/>
      <w:r w:rsidRPr="00593F38">
        <w:t xml:space="preserve"> employing ____ (#). We are proud Hamiltonians and members of the Hamilton Chamber of Commerce.</w:t>
      </w:r>
    </w:p>
    <w:p w:rsidR="00593F38" w:rsidRPr="00593F38" w:rsidRDefault="00593F38" w:rsidP="00593F38"/>
    <w:p w:rsidR="00593F38" w:rsidRPr="00593F38" w:rsidRDefault="00593F38" w:rsidP="00593F38">
      <w:r w:rsidRPr="00593F38">
        <w:t>We trust the Chamber to be the voice of business in our community, a role it has occupied for the past 172 years. The work that the Chamber has been a part of over its history, in conjunction with the historical leaders and great institutions in our community, has shape</w:t>
      </w:r>
      <w:r w:rsidRPr="00593F38">
        <w:t>d Hamilton into the city it is.</w:t>
      </w:r>
    </w:p>
    <w:p w:rsidR="00593F38" w:rsidRPr="00593F38" w:rsidRDefault="00593F38" w:rsidP="00593F38">
      <w:r w:rsidRPr="00593F38">
        <w:t>In 2015, the Province of Ontario invested $1 billion into our community to help us build the great transit system that a dynamic economy needs. I stand united behind the Chamber in believing that a successful implementation of B-Line LRT is critical to our economic future and the</w:t>
      </w:r>
      <w:r w:rsidRPr="00593F38">
        <w:t xml:space="preserve"> attraction of talent and investment into our community.  </w:t>
      </w:r>
    </w:p>
    <w:p w:rsidR="00593F38" w:rsidRPr="00593F38" w:rsidRDefault="00593F38" w:rsidP="00593F38">
      <w:r w:rsidRPr="00593F38">
        <w:t>We have been made aware that you have not stated wh</w:t>
      </w:r>
      <w:r w:rsidRPr="00593F38">
        <w:t xml:space="preserve">ether you support the project. </w:t>
      </w:r>
    </w:p>
    <w:p w:rsidR="00593F38" w:rsidRPr="00593F38" w:rsidRDefault="00593F38" w:rsidP="00593F38">
      <w:r w:rsidRPr="00593F38">
        <w:t>I ask you today to do so unequivocally by voting in in favor of the Environmental Project Report on April 19th, allowing the City to proceed in good faith with Metrolinx to expeditiously build the project. I also ask you to [channel your energies towards working]/ [work] with the Hamilton Chamber and other stakeholders in mitigating the impacts to the businesses along the route and in maximizing the uplift we are sur</w:t>
      </w:r>
      <w:r w:rsidRPr="00593F38">
        <w:t xml:space="preserve">e to get from this investment. </w:t>
      </w:r>
    </w:p>
    <w:p w:rsidR="00DD0FD3" w:rsidRDefault="00593F38" w:rsidP="00593F38">
      <w:pPr>
        <w:pBdr>
          <w:bottom w:val="single" w:sz="6" w:space="1" w:color="auto"/>
        </w:pBdr>
      </w:pPr>
      <w:r w:rsidRPr="00593F38">
        <w:t xml:space="preserve">Should we fail to move forward with this project, it will be one of the greatest failures in the history of this </w:t>
      </w:r>
      <w:proofErr w:type="gramStart"/>
      <w:r w:rsidRPr="00593F38">
        <w:t>community.</w:t>
      </w:r>
      <w:proofErr w:type="gramEnd"/>
      <w:r w:rsidRPr="00593F38">
        <w:t xml:space="preserve"> We will become a less attractive destination for public &amp; private </w:t>
      </w:r>
      <w:proofErr w:type="gramStart"/>
      <w:r w:rsidRPr="00593F38">
        <w:t>investment,</w:t>
      </w:r>
      <w:proofErr w:type="gramEnd"/>
      <w:r w:rsidRPr="00593F38">
        <w:t xml:space="preserve"> will no longer be able to lay claim to being an ambitious city on the path of revitalization, nor will we be a destination for the talent of tomorrow.</w:t>
      </w:r>
    </w:p>
    <w:p w:rsidR="00593F38" w:rsidRDefault="00593F38" w:rsidP="00593F38">
      <w:pPr>
        <w:pBdr>
          <w:bottom w:val="single" w:sz="6" w:space="1" w:color="auto"/>
        </w:pBdr>
      </w:pPr>
      <w:r>
        <w:t>Sincerely,</w:t>
      </w:r>
    </w:p>
    <w:p w:rsidR="00593F38" w:rsidRDefault="00593F38" w:rsidP="00593F38">
      <w:pPr>
        <w:pBdr>
          <w:bottom w:val="single" w:sz="6" w:space="1" w:color="auto"/>
        </w:pBdr>
      </w:pPr>
      <w:proofErr w:type="spellStart"/>
      <w:r>
        <w:t>Xxxxx</w:t>
      </w:r>
      <w:proofErr w:type="spellEnd"/>
    </w:p>
    <w:p w:rsidR="00593F38" w:rsidRPr="00593F38" w:rsidRDefault="00593F38" w:rsidP="00593F38">
      <w:pPr>
        <w:pBdr>
          <w:bottom w:val="single" w:sz="6" w:space="1" w:color="auto"/>
        </w:pBdr>
      </w:pPr>
    </w:p>
    <w:p w:rsidR="00593F38" w:rsidRPr="00593F38" w:rsidRDefault="00593F38" w:rsidP="00593F38">
      <w:r w:rsidRPr="00593F38">
        <w:t xml:space="preserve">Contact information for councillors who haven’t publicly declared support for LRT: </w:t>
      </w:r>
    </w:p>
    <w:tbl>
      <w:tblPr>
        <w:tblW w:w="0" w:type="auto"/>
        <w:tblLayout w:type="fixed"/>
        <w:tblCellMar>
          <w:left w:w="0" w:type="dxa"/>
          <w:right w:w="0" w:type="dxa"/>
        </w:tblCellMar>
        <w:tblLook w:val="04A0" w:firstRow="1" w:lastRow="0" w:firstColumn="1" w:lastColumn="0" w:noHBand="0" w:noVBand="1"/>
      </w:tblPr>
      <w:tblGrid>
        <w:gridCol w:w="1179"/>
        <w:gridCol w:w="993"/>
        <w:gridCol w:w="850"/>
        <w:gridCol w:w="3349"/>
        <w:gridCol w:w="1612"/>
        <w:gridCol w:w="1467"/>
      </w:tblGrid>
      <w:tr w:rsidR="00593F38" w:rsidRPr="00593F38" w:rsidTr="00593F38">
        <w:trPr>
          <w:trHeight w:val="300"/>
        </w:trPr>
        <w:tc>
          <w:tcPr>
            <w:tcW w:w="117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Ward</w:t>
            </w:r>
          </w:p>
        </w:tc>
        <w:tc>
          <w:tcPr>
            <w:tcW w:w="993"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Last Name</w:t>
            </w:r>
          </w:p>
        </w:tc>
        <w:tc>
          <w:tcPr>
            <w:tcW w:w="850"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First Name</w:t>
            </w:r>
          </w:p>
        </w:tc>
        <w:tc>
          <w:tcPr>
            <w:tcW w:w="334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tcPr>
          <w:p w:rsidR="00593F38" w:rsidRPr="00593F38" w:rsidRDefault="00593F38" w:rsidP="00593F38">
            <w:pPr>
              <w:spacing w:after="0" w:line="240" w:lineRule="auto"/>
              <w:rPr>
                <w:rFonts w:eastAsia="Times New Roman" w:cs="Times New Roman"/>
                <w:color w:val="1155CC"/>
                <w:u w:val="single"/>
                <w:lang w:eastAsia="en-CA"/>
              </w:rPr>
            </w:pPr>
            <w:r w:rsidRPr="00593F38">
              <w:rPr>
                <w:rFonts w:eastAsia="Times New Roman" w:cs="Times New Roman"/>
                <w:color w:val="1155CC"/>
                <w:u w:val="single"/>
                <w:lang w:eastAsia="en-CA"/>
              </w:rPr>
              <w:t>Email</w:t>
            </w:r>
          </w:p>
        </w:tc>
        <w:tc>
          <w:tcPr>
            <w:tcW w:w="1612"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tcPr>
          <w:p w:rsidR="00593F38" w:rsidRPr="00593F38" w:rsidRDefault="00593F38" w:rsidP="00593F38">
            <w:pPr>
              <w:spacing w:after="0" w:line="240" w:lineRule="auto"/>
              <w:rPr>
                <w:rFonts w:eastAsia="Times New Roman" w:cs="Times New Roman"/>
                <w:color w:val="1155CC"/>
                <w:u w:val="single"/>
                <w:lang w:eastAsia="en-CA"/>
              </w:rPr>
            </w:pPr>
            <w:r w:rsidRPr="00593F38">
              <w:rPr>
                <w:rFonts w:eastAsia="Times New Roman" w:cs="Times New Roman"/>
                <w:color w:val="1155CC"/>
                <w:u w:val="single"/>
                <w:lang w:eastAsia="en-CA"/>
              </w:rPr>
              <w:t>Staff support</w:t>
            </w:r>
          </w:p>
        </w:tc>
        <w:tc>
          <w:tcPr>
            <w:tcW w:w="146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rsidR="00593F38" w:rsidRPr="00593F38" w:rsidRDefault="00593F38" w:rsidP="00593F38">
            <w:pPr>
              <w:spacing w:after="0" w:line="240" w:lineRule="auto"/>
              <w:rPr>
                <w:rFonts w:eastAsia="Times New Roman" w:cs="Times New Roman"/>
                <w:color w:val="000000"/>
                <w:lang w:eastAsia="en-CA"/>
              </w:rPr>
            </w:pPr>
            <w:r w:rsidRPr="00593F38">
              <w:rPr>
                <w:rFonts w:eastAsia="Times New Roman" w:cs="Times New Roman"/>
                <w:color w:val="000000"/>
                <w:lang w:eastAsia="en-CA"/>
              </w:rPr>
              <w:t>Phone</w:t>
            </w:r>
          </w:p>
        </w:tc>
      </w:tr>
      <w:tr w:rsidR="00593F38" w:rsidRPr="00593F38" w:rsidTr="00593F38">
        <w:trPr>
          <w:trHeight w:val="300"/>
        </w:trPr>
        <w:tc>
          <w:tcPr>
            <w:tcW w:w="117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Ward 5 Councillor</w:t>
            </w:r>
          </w:p>
        </w:tc>
        <w:tc>
          <w:tcPr>
            <w:tcW w:w="993"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Collins</w:t>
            </w:r>
          </w:p>
        </w:tc>
        <w:tc>
          <w:tcPr>
            <w:tcW w:w="850"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Chad</w:t>
            </w:r>
          </w:p>
        </w:tc>
        <w:tc>
          <w:tcPr>
            <w:tcW w:w="334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5" w:tgtFrame="_blank" w:history="1">
              <w:r w:rsidRPr="00593F38">
                <w:rPr>
                  <w:rFonts w:eastAsia="Times New Roman" w:cs="Times New Roman"/>
                  <w:color w:val="0000FF"/>
                  <w:u w:val="single"/>
                  <w:lang w:eastAsia="en-CA"/>
                </w:rPr>
                <w:t>Chad.Collins@hamilton.ca</w:t>
              </w:r>
            </w:hyperlink>
          </w:p>
        </w:tc>
        <w:tc>
          <w:tcPr>
            <w:tcW w:w="1612"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6" w:tgtFrame="_blank" w:history="1">
              <w:r w:rsidRPr="00593F38">
                <w:rPr>
                  <w:rFonts w:eastAsia="Times New Roman" w:cs="Times New Roman"/>
                  <w:color w:val="0000FF"/>
                  <w:u w:val="single"/>
                  <w:lang w:eastAsia="en-CA"/>
                </w:rPr>
                <w:t>Lucy.Finelli@hamilton.ca</w:t>
              </w:r>
            </w:hyperlink>
          </w:p>
        </w:tc>
        <w:tc>
          <w:tcPr>
            <w:tcW w:w="146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000000"/>
                <w:lang w:eastAsia="en-CA"/>
              </w:rPr>
            </w:pPr>
            <w:r w:rsidRPr="00593F38">
              <w:rPr>
                <w:rFonts w:eastAsia="Times New Roman" w:cs="Times New Roman"/>
                <w:color w:val="000000"/>
                <w:lang w:eastAsia="en-CA"/>
              </w:rPr>
              <w:t>905-546-2716</w:t>
            </w:r>
          </w:p>
        </w:tc>
      </w:tr>
      <w:tr w:rsidR="00593F38" w:rsidRPr="00593F38" w:rsidTr="00593F38">
        <w:trPr>
          <w:trHeight w:val="300"/>
        </w:trPr>
        <w:tc>
          <w:tcPr>
            <w:tcW w:w="117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Ward 6 Councillor</w:t>
            </w:r>
          </w:p>
        </w:tc>
        <w:tc>
          <w:tcPr>
            <w:tcW w:w="993"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Jackson</w:t>
            </w:r>
          </w:p>
        </w:tc>
        <w:tc>
          <w:tcPr>
            <w:tcW w:w="850"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Tom</w:t>
            </w:r>
          </w:p>
        </w:tc>
        <w:tc>
          <w:tcPr>
            <w:tcW w:w="334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7" w:tgtFrame="_blank" w:history="1">
              <w:r w:rsidRPr="00593F38">
                <w:rPr>
                  <w:rFonts w:eastAsia="Times New Roman" w:cs="Times New Roman"/>
                  <w:color w:val="0000FF"/>
                  <w:u w:val="single"/>
                  <w:lang w:eastAsia="en-CA"/>
                </w:rPr>
                <w:t>Tom.Jackson@hamilton.ca</w:t>
              </w:r>
            </w:hyperlink>
          </w:p>
        </w:tc>
        <w:tc>
          <w:tcPr>
            <w:tcW w:w="1612"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8" w:tgtFrame="_blank" w:history="1">
              <w:r w:rsidRPr="00593F38">
                <w:rPr>
                  <w:rFonts w:eastAsia="Times New Roman" w:cs="Times New Roman"/>
                  <w:color w:val="0000FF"/>
                  <w:u w:val="single"/>
                  <w:lang w:eastAsia="en-CA"/>
                </w:rPr>
                <w:t>Samantha.Bates@hamilton.ca</w:t>
              </w:r>
            </w:hyperlink>
          </w:p>
        </w:tc>
        <w:tc>
          <w:tcPr>
            <w:tcW w:w="146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000000"/>
                <w:lang w:eastAsia="en-CA"/>
              </w:rPr>
            </w:pPr>
            <w:r w:rsidRPr="00593F38">
              <w:rPr>
                <w:rFonts w:eastAsia="Times New Roman" w:cs="Times New Roman"/>
                <w:color w:val="000000"/>
                <w:lang w:eastAsia="en-CA"/>
              </w:rPr>
              <w:t>905-546-2707</w:t>
            </w:r>
          </w:p>
        </w:tc>
      </w:tr>
      <w:tr w:rsidR="00593F38" w:rsidRPr="00593F38" w:rsidTr="00593F38">
        <w:trPr>
          <w:trHeight w:val="300"/>
        </w:trPr>
        <w:tc>
          <w:tcPr>
            <w:tcW w:w="117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Ward 7 Councillor</w:t>
            </w:r>
          </w:p>
        </w:tc>
        <w:tc>
          <w:tcPr>
            <w:tcW w:w="993"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Skelly</w:t>
            </w:r>
          </w:p>
        </w:tc>
        <w:tc>
          <w:tcPr>
            <w:tcW w:w="850"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Donna</w:t>
            </w:r>
          </w:p>
        </w:tc>
        <w:tc>
          <w:tcPr>
            <w:tcW w:w="334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9" w:tgtFrame="_blank" w:history="1">
              <w:r w:rsidRPr="00593F38">
                <w:rPr>
                  <w:rFonts w:eastAsia="Times New Roman" w:cs="Times New Roman"/>
                  <w:color w:val="0000FF"/>
                  <w:u w:val="single"/>
                  <w:lang w:eastAsia="en-CA"/>
                </w:rPr>
                <w:t>Donna.Skelly@hamilton.ca</w:t>
              </w:r>
            </w:hyperlink>
          </w:p>
        </w:tc>
        <w:tc>
          <w:tcPr>
            <w:tcW w:w="1612"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10" w:tgtFrame="_blank" w:history="1">
              <w:r w:rsidRPr="00593F38">
                <w:rPr>
                  <w:rFonts w:eastAsia="Times New Roman" w:cs="Times New Roman"/>
                  <w:color w:val="0000FF"/>
                  <w:u w:val="single"/>
                  <w:lang w:eastAsia="en-CA"/>
                </w:rPr>
                <w:t>Arlene.Drysdale@hamilton.ca</w:t>
              </w:r>
            </w:hyperlink>
          </w:p>
        </w:tc>
        <w:tc>
          <w:tcPr>
            <w:tcW w:w="146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000000"/>
                <w:lang w:eastAsia="en-CA"/>
              </w:rPr>
            </w:pPr>
            <w:r w:rsidRPr="00593F38">
              <w:rPr>
                <w:rFonts w:eastAsia="Times New Roman" w:cs="Times New Roman"/>
                <w:color w:val="000000"/>
                <w:lang w:eastAsia="en-CA"/>
              </w:rPr>
              <w:t>905-546-2706</w:t>
            </w:r>
          </w:p>
        </w:tc>
      </w:tr>
      <w:tr w:rsidR="00593F38" w:rsidRPr="00593F38" w:rsidTr="00593F38">
        <w:trPr>
          <w:trHeight w:val="300"/>
        </w:trPr>
        <w:tc>
          <w:tcPr>
            <w:tcW w:w="117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Ward 8 Councillor</w:t>
            </w:r>
          </w:p>
        </w:tc>
        <w:tc>
          <w:tcPr>
            <w:tcW w:w="993"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Whitehead</w:t>
            </w:r>
          </w:p>
        </w:tc>
        <w:tc>
          <w:tcPr>
            <w:tcW w:w="850"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Terry</w:t>
            </w:r>
          </w:p>
        </w:tc>
        <w:tc>
          <w:tcPr>
            <w:tcW w:w="334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11" w:tgtFrame="_blank" w:history="1">
              <w:r w:rsidRPr="00593F38">
                <w:rPr>
                  <w:rFonts w:eastAsia="Times New Roman" w:cs="Times New Roman"/>
                  <w:color w:val="0000FF"/>
                  <w:u w:val="single"/>
                  <w:lang w:eastAsia="en-CA"/>
                </w:rPr>
                <w:t>Terry.Whitehead@hamilton.ca</w:t>
              </w:r>
            </w:hyperlink>
          </w:p>
        </w:tc>
        <w:tc>
          <w:tcPr>
            <w:tcW w:w="1612"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lang w:eastAsia="en-CA"/>
              </w:rPr>
            </w:pPr>
            <w:r w:rsidRPr="00593F38">
              <w:rPr>
                <w:rFonts w:eastAsia="Times New Roman" w:cs="Times New Roman"/>
                <w:lang w:eastAsia="en-CA"/>
              </w:rPr>
              <w:t>Kristin.Prince@hamilton.ca</w:t>
            </w:r>
          </w:p>
        </w:tc>
        <w:tc>
          <w:tcPr>
            <w:tcW w:w="146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000000"/>
                <w:lang w:eastAsia="en-CA"/>
              </w:rPr>
            </w:pPr>
            <w:r w:rsidRPr="00593F38">
              <w:rPr>
                <w:rFonts w:eastAsia="Times New Roman" w:cs="Times New Roman"/>
                <w:color w:val="000000"/>
                <w:lang w:eastAsia="en-CA"/>
              </w:rPr>
              <w:t>905-546-2712</w:t>
            </w:r>
          </w:p>
        </w:tc>
      </w:tr>
      <w:tr w:rsidR="00593F38" w:rsidRPr="00593F38" w:rsidTr="00593F38">
        <w:trPr>
          <w:trHeight w:val="300"/>
        </w:trPr>
        <w:tc>
          <w:tcPr>
            <w:tcW w:w="117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lastRenderedPageBreak/>
              <w:t>Ward 9 Councillor</w:t>
            </w:r>
          </w:p>
        </w:tc>
        <w:tc>
          <w:tcPr>
            <w:tcW w:w="993"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Conley</w:t>
            </w:r>
          </w:p>
        </w:tc>
        <w:tc>
          <w:tcPr>
            <w:tcW w:w="850"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Doug</w:t>
            </w:r>
          </w:p>
        </w:tc>
        <w:tc>
          <w:tcPr>
            <w:tcW w:w="334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12" w:tgtFrame="_blank" w:history="1">
              <w:r w:rsidRPr="00593F38">
                <w:rPr>
                  <w:rFonts w:eastAsia="Times New Roman" w:cs="Times New Roman"/>
                  <w:color w:val="0000FF"/>
                  <w:u w:val="single"/>
                  <w:lang w:eastAsia="en-CA"/>
                </w:rPr>
                <w:t>Doug.Conley@hamilton.ca</w:t>
              </w:r>
            </w:hyperlink>
          </w:p>
        </w:tc>
        <w:tc>
          <w:tcPr>
            <w:tcW w:w="1612"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13" w:tgtFrame="_blank" w:history="1">
              <w:r w:rsidRPr="00593F38">
                <w:rPr>
                  <w:rFonts w:eastAsia="Times New Roman" w:cs="Times New Roman"/>
                  <w:color w:val="0000FF"/>
                  <w:u w:val="single"/>
                  <w:lang w:eastAsia="en-CA"/>
                </w:rPr>
                <w:t>Robert.Ribaric@hamilton.ca</w:t>
              </w:r>
            </w:hyperlink>
          </w:p>
        </w:tc>
        <w:tc>
          <w:tcPr>
            <w:tcW w:w="146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000000"/>
                <w:lang w:eastAsia="en-CA"/>
              </w:rPr>
            </w:pPr>
            <w:r w:rsidRPr="00593F38">
              <w:rPr>
                <w:rFonts w:eastAsia="Times New Roman" w:cs="Times New Roman"/>
                <w:color w:val="000000"/>
                <w:lang w:eastAsia="en-CA"/>
              </w:rPr>
              <w:t>905-546-2703</w:t>
            </w:r>
          </w:p>
        </w:tc>
      </w:tr>
      <w:tr w:rsidR="00593F38" w:rsidRPr="00593F38" w:rsidTr="00593F38">
        <w:trPr>
          <w:trHeight w:val="300"/>
        </w:trPr>
        <w:tc>
          <w:tcPr>
            <w:tcW w:w="117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Ward 10 Councillor</w:t>
            </w:r>
          </w:p>
        </w:tc>
        <w:tc>
          <w:tcPr>
            <w:tcW w:w="993"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Pearson</w:t>
            </w:r>
          </w:p>
        </w:tc>
        <w:tc>
          <w:tcPr>
            <w:tcW w:w="850"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Maria</w:t>
            </w:r>
          </w:p>
        </w:tc>
        <w:tc>
          <w:tcPr>
            <w:tcW w:w="334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14" w:tgtFrame="_blank" w:history="1">
              <w:r w:rsidRPr="00593F38">
                <w:rPr>
                  <w:rFonts w:eastAsia="Times New Roman" w:cs="Times New Roman"/>
                  <w:color w:val="0000FF"/>
                  <w:u w:val="single"/>
                  <w:lang w:eastAsia="en-CA"/>
                </w:rPr>
                <w:t>Maria.Pearson@hamilton.ca</w:t>
              </w:r>
            </w:hyperlink>
          </w:p>
        </w:tc>
        <w:tc>
          <w:tcPr>
            <w:tcW w:w="1612"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15" w:tgtFrame="_blank" w:history="1">
              <w:r w:rsidRPr="00593F38">
                <w:rPr>
                  <w:rFonts w:eastAsia="Times New Roman" w:cs="Times New Roman"/>
                  <w:color w:val="0000FF"/>
                  <w:u w:val="single"/>
                  <w:lang w:eastAsia="en-CA"/>
                </w:rPr>
                <w:t>Maryana.Ceric@hamilton.ca</w:t>
              </w:r>
            </w:hyperlink>
          </w:p>
        </w:tc>
        <w:tc>
          <w:tcPr>
            <w:tcW w:w="146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000000"/>
                <w:lang w:eastAsia="en-CA"/>
              </w:rPr>
            </w:pPr>
            <w:r w:rsidRPr="00593F38">
              <w:rPr>
                <w:rFonts w:eastAsia="Times New Roman" w:cs="Times New Roman"/>
                <w:color w:val="000000"/>
                <w:lang w:eastAsia="en-CA"/>
              </w:rPr>
              <w:t>905-546-2701</w:t>
            </w:r>
          </w:p>
        </w:tc>
      </w:tr>
      <w:tr w:rsidR="00593F38" w:rsidRPr="00593F38" w:rsidTr="00593F38">
        <w:trPr>
          <w:trHeight w:val="300"/>
        </w:trPr>
        <w:tc>
          <w:tcPr>
            <w:tcW w:w="117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Ward 11 Councillor</w:t>
            </w:r>
          </w:p>
        </w:tc>
        <w:tc>
          <w:tcPr>
            <w:tcW w:w="993"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Johnson</w:t>
            </w:r>
          </w:p>
        </w:tc>
        <w:tc>
          <w:tcPr>
            <w:tcW w:w="850"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Brenda</w:t>
            </w:r>
          </w:p>
        </w:tc>
        <w:tc>
          <w:tcPr>
            <w:tcW w:w="334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16" w:tgtFrame="_blank" w:history="1">
              <w:r w:rsidRPr="00593F38">
                <w:rPr>
                  <w:rFonts w:eastAsia="Times New Roman" w:cs="Times New Roman"/>
                  <w:color w:val="0000FF"/>
                  <w:u w:val="single"/>
                  <w:lang w:eastAsia="en-CA"/>
                </w:rPr>
                <w:t>Brenda.Johnson@hamilton.ca</w:t>
              </w:r>
            </w:hyperlink>
          </w:p>
        </w:tc>
        <w:tc>
          <w:tcPr>
            <w:tcW w:w="1612"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17" w:tgtFrame="_blank" w:history="1">
              <w:r w:rsidRPr="00593F38">
                <w:rPr>
                  <w:rFonts w:eastAsia="Times New Roman" w:cs="Times New Roman"/>
                  <w:color w:val="0000FF"/>
                  <w:u w:val="single"/>
                  <w:lang w:eastAsia="en-CA"/>
                </w:rPr>
                <w:t>Kathy.Dinney@hamilton.ca</w:t>
              </w:r>
            </w:hyperlink>
          </w:p>
        </w:tc>
        <w:tc>
          <w:tcPr>
            <w:tcW w:w="146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000000"/>
                <w:lang w:eastAsia="en-CA"/>
              </w:rPr>
            </w:pPr>
            <w:r w:rsidRPr="00593F38">
              <w:rPr>
                <w:rFonts w:eastAsia="Times New Roman" w:cs="Times New Roman"/>
                <w:color w:val="000000"/>
                <w:lang w:eastAsia="en-CA"/>
              </w:rPr>
              <w:t>905-546-4513</w:t>
            </w:r>
          </w:p>
        </w:tc>
      </w:tr>
      <w:tr w:rsidR="00593F38" w:rsidRPr="00593F38" w:rsidTr="00593F38">
        <w:trPr>
          <w:trHeight w:val="300"/>
        </w:trPr>
        <w:tc>
          <w:tcPr>
            <w:tcW w:w="117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Ward 13 Councillor</w:t>
            </w:r>
          </w:p>
        </w:tc>
        <w:tc>
          <w:tcPr>
            <w:tcW w:w="993"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proofErr w:type="spellStart"/>
            <w:r w:rsidRPr="00593F38">
              <w:rPr>
                <w:rFonts w:eastAsia="Times New Roman" w:cs="Arial"/>
                <w:lang w:eastAsia="en-CA"/>
              </w:rPr>
              <w:t>Vanderbeek</w:t>
            </w:r>
            <w:proofErr w:type="spellEnd"/>
          </w:p>
        </w:tc>
        <w:tc>
          <w:tcPr>
            <w:tcW w:w="850"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Arlene</w:t>
            </w:r>
          </w:p>
        </w:tc>
        <w:tc>
          <w:tcPr>
            <w:tcW w:w="334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18" w:tgtFrame="_blank" w:history="1">
              <w:r w:rsidRPr="00593F38">
                <w:rPr>
                  <w:rFonts w:eastAsia="Times New Roman" w:cs="Times New Roman"/>
                  <w:color w:val="0000FF"/>
                  <w:u w:val="single"/>
                  <w:lang w:eastAsia="en-CA"/>
                </w:rPr>
                <w:t>Arlene.VanderBeek@hamilton.ca</w:t>
              </w:r>
            </w:hyperlink>
          </w:p>
        </w:tc>
        <w:tc>
          <w:tcPr>
            <w:tcW w:w="1612"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19" w:tgtFrame="_blank" w:history="1">
              <w:r w:rsidRPr="00593F38">
                <w:rPr>
                  <w:rFonts w:eastAsia="Times New Roman" w:cs="Times New Roman"/>
                  <w:color w:val="0000FF"/>
                  <w:u w:val="single"/>
                  <w:lang w:eastAsia="en-CA"/>
                </w:rPr>
                <w:t>Julie.Litzen@hamilton.ca</w:t>
              </w:r>
            </w:hyperlink>
          </w:p>
        </w:tc>
        <w:tc>
          <w:tcPr>
            <w:tcW w:w="146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000000"/>
                <w:lang w:eastAsia="en-CA"/>
              </w:rPr>
            </w:pPr>
            <w:r w:rsidRPr="00593F38">
              <w:rPr>
                <w:rFonts w:eastAsia="Times New Roman" w:cs="Times New Roman"/>
                <w:color w:val="000000"/>
                <w:lang w:eastAsia="en-CA"/>
              </w:rPr>
              <w:t>905-546-2714</w:t>
            </w:r>
          </w:p>
        </w:tc>
      </w:tr>
      <w:tr w:rsidR="00593F38" w:rsidRPr="00593F38" w:rsidTr="00593F38">
        <w:trPr>
          <w:trHeight w:val="300"/>
        </w:trPr>
        <w:tc>
          <w:tcPr>
            <w:tcW w:w="117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Ward 14 Councillor</w:t>
            </w:r>
            <w:r>
              <w:rPr>
                <w:rFonts w:eastAsia="Times New Roman" w:cs="Arial"/>
                <w:lang w:eastAsia="en-CA"/>
              </w:rPr>
              <w:t xml:space="preserve"> </w:t>
            </w:r>
            <w:r w:rsidRPr="00593F38">
              <w:rPr>
                <w:rFonts w:eastAsia="Times New Roman" w:cs="Arial"/>
                <w:i/>
                <w:lang w:eastAsia="en-CA"/>
              </w:rPr>
              <w:t>(Currently on leave of absence)</w:t>
            </w:r>
          </w:p>
        </w:tc>
        <w:tc>
          <w:tcPr>
            <w:tcW w:w="993"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proofErr w:type="spellStart"/>
            <w:r w:rsidRPr="00593F38">
              <w:rPr>
                <w:rFonts w:eastAsia="Times New Roman" w:cs="Arial"/>
                <w:lang w:eastAsia="en-CA"/>
              </w:rPr>
              <w:t>Pasuta</w:t>
            </w:r>
            <w:proofErr w:type="spellEnd"/>
          </w:p>
        </w:tc>
        <w:tc>
          <w:tcPr>
            <w:tcW w:w="850"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Robert</w:t>
            </w:r>
          </w:p>
        </w:tc>
        <w:tc>
          <w:tcPr>
            <w:tcW w:w="334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20" w:tgtFrame="_blank" w:history="1">
              <w:r w:rsidRPr="00593F38">
                <w:rPr>
                  <w:rFonts w:eastAsia="Times New Roman" w:cs="Times New Roman"/>
                  <w:color w:val="0000FF"/>
                  <w:u w:val="single"/>
                  <w:lang w:eastAsia="en-CA"/>
                </w:rPr>
                <w:t>Robert.Pasuta@hamilton.ca</w:t>
              </w:r>
            </w:hyperlink>
          </w:p>
        </w:tc>
        <w:tc>
          <w:tcPr>
            <w:tcW w:w="1612"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21" w:tgtFrame="_blank" w:history="1">
              <w:r w:rsidRPr="00593F38">
                <w:rPr>
                  <w:rFonts w:eastAsia="Times New Roman" w:cs="Times New Roman"/>
                  <w:color w:val="0000FF"/>
                  <w:u w:val="single"/>
                  <w:lang w:eastAsia="en-CA"/>
                </w:rPr>
                <w:t>Lynne.Cecchetti@hamilton.ca</w:t>
              </w:r>
            </w:hyperlink>
          </w:p>
        </w:tc>
        <w:tc>
          <w:tcPr>
            <w:tcW w:w="1467"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000000"/>
                <w:lang w:eastAsia="en-CA"/>
              </w:rPr>
            </w:pPr>
            <w:proofErr w:type="spellStart"/>
            <w:r w:rsidRPr="00593F38">
              <w:rPr>
                <w:rFonts w:eastAsia="Times New Roman" w:cs="Times New Roman"/>
                <w:color w:val="000000"/>
                <w:lang w:eastAsia="en-CA"/>
              </w:rPr>
              <w:t>xxxx</w:t>
            </w:r>
            <w:proofErr w:type="spellEnd"/>
          </w:p>
        </w:tc>
      </w:tr>
      <w:tr w:rsidR="00593F38" w:rsidRPr="00593F38" w:rsidTr="00593F38">
        <w:trPr>
          <w:trHeight w:val="300"/>
        </w:trPr>
        <w:tc>
          <w:tcPr>
            <w:tcW w:w="117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Ward 15 Councillor</w:t>
            </w:r>
          </w:p>
        </w:tc>
        <w:tc>
          <w:tcPr>
            <w:tcW w:w="993"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Partridge</w:t>
            </w:r>
          </w:p>
        </w:tc>
        <w:tc>
          <w:tcPr>
            <w:tcW w:w="850"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Arial"/>
                <w:lang w:eastAsia="en-CA"/>
              </w:rPr>
            </w:pPr>
            <w:r w:rsidRPr="00593F38">
              <w:rPr>
                <w:rFonts w:eastAsia="Times New Roman" w:cs="Arial"/>
                <w:lang w:eastAsia="en-CA"/>
              </w:rPr>
              <w:t>Judi</w:t>
            </w:r>
          </w:p>
        </w:tc>
        <w:tc>
          <w:tcPr>
            <w:tcW w:w="3349"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22" w:tgtFrame="_blank" w:history="1">
              <w:r w:rsidRPr="00593F38">
                <w:rPr>
                  <w:rFonts w:eastAsia="Times New Roman" w:cs="Times New Roman"/>
                  <w:color w:val="0000FF"/>
                  <w:u w:val="single"/>
                  <w:lang w:eastAsia="en-CA"/>
                </w:rPr>
                <w:t>Judi.Partridge@hamilton.ca</w:t>
              </w:r>
            </w:hyperlink>
          </w:p>
        </w:tc>
        <w:tc>
          <w:tcPr>
            <w:tcW w:w="1612"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1155CC"/>
                <w:u w:val="single"/>
                <w:lang w:eastAsia="en-CA"/>
              </w:rPr>
            </w:pPr>
            <w:hyperlink r:id="rId23" w:tgtFrame="_blank" w:history="1">
              <w:r w:rsidRPr="00593F38">
                <w:rPr>
                  <w:rFonts w:eastAsia="Times New Roman" w:cs="Times New Roman"/>
                  <w:color w:val="0000FF"/>
                  <w:u w:val="single"/>
                  <w:lang w:eastAsia="en-CA"/>
                </w:rPr>
                <w:t>Alison.Morrison@hamilton.ca</w:t>
              </w:r>
            </w:hyperlink>
          </w:p>
        </w:tc>
        <w:tc>
          <w:tcPr>
            <w:tcW w:w="146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593F38" w:rsidRPr="00593F38" w:rsidRDefault="00593F38" w:rsidP="00593F38">
            <w:pPr>
              <w:spacing w:after="0" w:line="240" w:lineRule="auto"/>
              <w:rPr>
                <w:rFonts w:eastAsia="Times New Roman" w:cs="Times New Roman"/>
                <w:color w:val="000000"/>
                <w:lang w:eastAsia="en-CA"/>
              </w:rPr>
            </w:pPr>
            <w:r w:rsidRPr="00593F38">
              <w:rPr>
                <w:rFonts w:eastAsia="Times New Roman" w:cs="Times New Roman"/>
                <w:color w:val="000000"/>
                <w:lang w:eastAsia="en-CA"/>
              </w:rPr>
              <w:t>905-546-2713</w:t>
            </w:r>
          </w:p>
        </w:tc>
      </w:tr>
    </w:tbl>
    <w:p w:rsidR="00593F38" w:rsidRPr="00593F38" w:rsidRDefault="00593F38" w:rsidP="00593F38">
      <w:bookmarkStart w:id="0" w:name="_GoBack"/>
      <w:bookmarkEnd w:id="0"/>
    </w:p>
    <w:sectPr w:rsidR="00593F38" w:rsidRPr="00593F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xtzQxMTYzNDA0NzJX0lEKTi0uzszPAykwrAUAudqVHiwAAAA="/>
  </w:docVars>
  <w:rsids>
    <w:rsidRoot w:val="00593F38"/>
    <w:rsid w:val="00221BD3"/>
    <w:rsid w:val="00593F38"/>
    <w:rsid w:val="00D53D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29849">
      <w:bodyDiv w:val="1"/>
      <w:marLeft w:val="0"/>
      <w:marRight w:val="0"/>
      <w:marTop w:val="0"/>
      <w:marBottom w:val="0"/>
      <w:divBdr>
        <w:top w:val="none" w:sz="0" w:space="0" w:color="auto"/>
        <w:left w:val="none" w:sz="0" w:space="0" w:color="auto"/>
        <w:bottom w:val="none" w:sz="0" w:space="0" w:color="auto"/>
        <w:right w:val="none" w:sz="0" w:space="0" w:color="auto"/>
      </w:divBdr>
    </w:div>
    <w:div w:id="7662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ha.Bates@hamilton.ca" TargetMode="External"/><Relationship Id="rId13" Type="http://schemas.openxmlformats.org/officeDocument/2006/relationships/hyperlink" Target="mailto:Robert.Ribaric@hamilton.ca" TargetMode="External"/><Relationship Id="rId18" Type="http://schemas.openxmlformats.org/officeDocument/2006/relationships/hyperlink" Target="mailto:Arlene.VanderBeek@hamilton.ca" TargetMode="External"/><Relationship Id="rId3" Type="http://schemas.openxmlformats.org/officeDocument/2006/relationships/settings" Target="settings.xml"/><Relationship Id="rId21" Type="http://schemas.openxmlformats.org/officeDocument/2006/relationships/hyperlink" Target="mailto:Lynne.Cecchetti@hamilton.ca" TargetMode="External"/><Relationship Id="rId7" Type="http://schemas.openxmlformats.org/officeDocument/2006/relationships/hyperlink" Target="mailto:Tom.Jackson@hamilton.ca" TargetMode="External"/><Relationship Id="rId12" Type="http://schemas.openxmlformats.org/officeDocument/2006/relationships/hyperlink" Target="mailto:Doug.Conley@hamilton.ca" TargetMode="External"/><Relationship Id="rId17" Type="http://schemas.openxmlformats.org/officeDocument/2006/relationships/hyperlink" Target="mailto:Kathy.Dinney@hamilton.ca"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Brenda.Johnson@hamilton.ca" TargetMode="External"/><Relationship Id="rId20" Type="http://schemas.openxmlformats.org/officeDocument/2006/relationships/hyperlink" Target="mailto:Robert.Pasuta@hamilton.ca" TargetMode="External"/><Relationship Id="rId1" Type="http://schemas.openxmlformats.org/officeDocument/2006/relationships/styles" Target="styles.xml"/><Relationship Id="rId6" Type="http://schemas.openxmlformats.org/officeDocument/2006/relationships/hyperlink" Target="mailto:Lucy.Finelli@hamilton.ca" TargetMode="External"/><Relationship Id="rId11" Type="http://schemas.openxmlformats.org/officeDocument/2006/relationships/hyperlink" Target="mailto:Terry.Whitehead@hamilton.ca" TargetMode="External"/><Relationship Id="rId24" Type="http://schemas.openxmlformats.org/officeDocument/2006/relationships/fontTable" Target="fontTable.xml"/><Relationship Id="rId5" Type="http://schemas.openxmlformats.org/officeDocument/2006/relationships/hyperlink" Target="mailto:Chad.Collins@hamilton.ca" TargetMode="External"/><Relationship Id="rId15" Type="http://schemas.openxmlformats.org/officeDocument/2006/relationships/hyperlink" Target="mailto:Maryana.Ceric@hamilton.ca" TargetMode="External"/><Relationship Id="rId23" Type="http://schemas.openxmlformats.org/officeDocument/2006/relationships/hyperlink" Target="mailto:Alison.Morrison@hamilton.ca" TargetMode="External"/><Relationship Id="rId10" Type="http://schemas.openxmlformats.org/officeDocument/2006/relationships/hyperlink" Target="mailto:Arlene.Drysdale@hamilton.ca" TargetMode="External"/><Relationship Id="rId19" Type="http://schemas.openxmlformats.org/officeDocument/2006/relationships/hyperlink" Target="mailto:Julie.Litzen@hamilton.ca" TargetMode="External"/><Relationship Id="rId4" Type="http://schemas.openxmlformats.org/officeDocument/2006/relationships/webSettings" Target="webSettings.xml"/><Relationship Id="rId9" Type="http://schemas.openxmlformats.org/officeDocument/2006/relationships/hyperlink" Target="mailto:Donna.Skelly@hamilton.ca" TargetMode="External"/><Relationship Id="rId14" Type="http://schemas.openxmlformats.org/officeDocument/2006/relationships/hyperlink" Target="mailto:Maria.Pearson@hamilton.ca" TargetMode="External"/><Relationship Id="rId22" Type="http://schemas.openxmlformats.org/officeDocument/2006/relationships/hyperlink" Target="mailto:Judi.Partridge@hamilt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Huziafa Saeed</dc:creator>
  <cp:lastModifiedBy>Huziafa Saeed</cp:lastModifiedBy>
  <cp:revision>1</cp:revision>
  <dcterms:created xsi:type="dcterms:W3CDTF">2017-04-12T14:04:00Z</dcterms:created>
  <dcterms:modified xsi:type="dcterms:W3CDTF">2017-04-12T14:07:00Z</dcterms:modified>
</cp:coreProperties>
</file>